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5058" w:rsidRPr="00AB07E9" w:rsidRDefault="00D55058" w:rsidP="00D55058">
      <w:pPr>
        <w:rPr>
          <w:rFonts w:ascii="Times New Roman" w:hAnsi="Times New Roman"/>
          <w:sz w:val="28"/>
          <w:szCs w:val="28"/>
        </w:rPr>
      </w:pPr>
    </w:p>
    <w:p w:rsidR="00D55058" w:rsidRPr="00AB07E9" w:rsidRDefault="00D55058" w:rsidP="00D55058">
      <w:pPr>
        <w:pStyle w:val="Altyaz"/>
        <w:jc w:val="left"/>
        <w:rPr>
          <w:rFonts w:ascii="Times New Roman" w:hAnsi="Times New Roman"/>
          <w:sz w:val="28"/>
          <w:szCs w:val="28"/>
        </w:rPr>
      </w:pPr>
      <w:r>
        <w:rPr>
          <w:rFonts w:ascii="Times New Roman" w:hAnsi="Times New Roman"/>
          <w:noProof/>
          <w:sz w:val="28"/>
          <w:szCs w:val="28"/>
        </w:rPr>
        <w:drawing>
          <wp:inline distT="0" distB="0" distL="0" distR="0">
            <wp:extent cx="809625" cy="762000"/>
            <wp:effectExtent l="0" t="0" r="9525"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809625" cy="762000"/>
                    </a:xfrm>
                    <a:prstGeom prst="rect">
                      <a:avLst/>
                    </a:prstGeom>
                    <a:noFill/>
                    <a:ln>
                      <a:noFill/>
                    </a:ln>
                  </pic:spPr>
                </pic:pic>
              </a:graphicData>
            </a:graphic>
          </wp:inline>
        </w:drawing>
      </w:r>
    </w:p>
    <w:p w:rsidR="00D55058" w:rsidRPr="00AB07E9" w:rsidRDefault="00D55058" w:rsidP="00D55058">
      <w:pPr>
        <w:autoSpaceDE w:val="0"/>
        <w:autoSpaceDN w:val="0"/>
        <w:adjustRightInd w:val="0"/>
        <w:jc w:val="center"/>
        <w:rPr>
          <w:rFonts w:ascii="Times New Roman" w:hAnsi="Times New Roman"/>
          <w:b/>
          <w:bCs/>
          <w:sz w:val="28"/>
          <w:szCs w:val="28"/>
          <w:lang w:val="en-US"/>
        </w:rPr>
      </w:pPr>
      <w:r w:rsidRPr="00AB07E9">
        <w:rPr>
          <w:rFonts w:ascii="Times New Roman" w:hAnsi="Times New Roman"/>
          <w:b/>
          <w:bCs/>
          <w:sz w:val="28"/>
          <w:szCs w:val="28"/>
          <w:lang w:val="en-US"/>
        </w:rPr>
        <w:t>T.C.</w:t>
      </w:r>
    </w:p>
    <w:p w:rsidR="00D55058" w:rsidRPr="00AB07E9" w:rsidRDefault="00D55058" w:rsidP="00D55058">
      <w:pPr>
        <w:autoSpaceDE w:val="0"/>
        <w:autoSpaceDN w:val="0"/>
        <w:adjustRightInd w:val="0"/>
        <w:jc w:val="center"/>
        <w:rPr>
          <w:rFonts w:ascii="Times New Roman" w:hAnsi="Times New Roman"/>
          <w:b/>
          <w:bCs/>
          <w:sz w:val="28"/>
          <w:szCs w:val="28"/>
          <w:lang w:val="en-US"/>
        </w:rPr>
      </w:pPr>
      <w:r w:rsidRPr="00AB07E9">
        <w:rPr>
          <w:rFonts w:ascii="Times New Roman" w:hAnsi="Times New Roman"/>
          <w:b/>
          <w:bCs/>
          <w:sz w:val="28"/>
          <w:szCs w:val="28"/>
          <w:lang w:val="en-US"/>
        </w:rPr>
        <w:t>S</w:t>
      </w:r>
      <w:r w:rsidRPr="00AB07E9">
        <w:rPr>
          <w:rFonts w:ascii="Times New Roman" w:hAnsi="Times New Roman"/>
          <w:b/>
          <w:bCs/>
          <w:sz w:val="28"/>
          <w:szCs w:val="28"/>
        </w:rPr>
        <w:t>İVEREK BELEDİYESİ</w:t>
      </w:r>
    </w:p>
    <w:p w:rsidR="00D55058" w:rsidRPr="00AB07E9" w:rsidRDefault="00D55058" w:rsidP="00D55058">
      <w:pPr>
        <w:autoSpaceDE w:val="0"/>
        <w:autoSpaceDN w:val="0"/>
        <w:adjustRightInd w:val="0"/>
        <w:jc w:val="center"/>
        <w:rPr>
          <w:rFonts w:ascii="Times New Roman" w:hAnsi="Times New Roman"/>
          <w:b/>
          <w:bCs/>
          <w:sz w:val="28"/>
          <w:szCs w:val="28"/>
        </w:rPr>
      </w:pPr>
      <w:r w:rsidRPr="00AB07E9">
        <w:rPr>
          <w:rFonts w:ascii="Times New Roman" w:hAnsi="Times New Roman"/>
          <w:b/>
          <w:bCs/>
          <w:sz w:val="28"/>
          <w:szCs w:val="28"/>
          <w:lang w:val="en-US"/>
        </w:rPr>
        <w:t>MECL</w:t>
      </w:r>
      <w:r>
        <w:rPr>
          <w:rFonts w:ascii="Times New Roman" w:hAnsi="Times New Roman"/>
          <w:b/>
          <w:bCs/>
          <w:sz w:val="28"/>
          <w:szCs w:val="28"/>
        </w:rPr>
        <w:t>İS KARARI</w:t>
      </w:r>
    </w:p>
    <w:p w:rsidR="00D55058" w:rsidRPr="00AB07E9" w:rsidRDefault="00D55058" w:rsidP="00D55058">
      <w:pPr>
        <w:autoSpaceDE w:val="0"/>
        <w:autoSpaceDN w:val="0"/>
        <w:adjustRightInd w:val="0"/>
        <w:jc w:val="both"/>
        <w:rPr>
          <w:rFonts w:ascii="Times New Roman" w:hAnsi="Times New Roman"/>
          <w:b/>
          <w:bCs/>
          <w:sz w:val="28"/>
          <w:szCs w:val="28"/>
        </w:rPr>
      </w:pPr>
    </w:p>
    <w:p w:rsidR="00D55058" w:rsidRPr="00AB07E9" w:rsidRDefault="00B27FC5" w:rsidP="00D55058">
      <w:pPr>
        <w:autoSpaceDE w:val="0"/>
        <w:autoSpaceDN w:val="0"/>
        <w:adjustRightInd w:val="0"/>
        <w:jc w:val="both"/>
        <w:rPr>
          <w:rFonts w:ascii="Times New Roman" w:hAnsi="Times New Roman"/>
          <w:b/>
          <w:bCs/>
          <w:sz w:val="28"/>
          <w:szCs w:val="28"/>
        </w:rPr>
      </w:pPr>
      <w:r>
        <w:rPr>
          <w:rFonts w:ascii="Times New Roman" w:hAnsi="Times New Roman"/>
          <w:b/>
          <w:bCs/>
          <w:sz w:val="28"/>
          <w:szCs w:val="28"/>
        </w:rPr>
        <w:t xml:space="preserve">Karar No         </w:t>
      </w:r>
      <w:r w:rsidR="00FD67FE">
        <w:rPr>
          <w:rFonts w:ascii="Times New Roman" w:hAnsi="Times New Roman"/>
          <w:b/>
          <w:bCs/>
          <w:sz w:val="28"/>
          <w:szCs w:val="28"/>
        </w:rPr>
        <w:t>:1</w:t>
      </w:r>
      <w:r w:rsidR="00F94044">
        <w:rPr>
          <w:rFonts w:ascii="Times New Roman" w:hAnsi="Times New Roman"/>
          <w:b/>
          <w:bCs/>
          <w:sz w:val="28"/>
          <w:szCs w:val="28"/>
        </w:rPr>
        <w:t>1</w:t>
      </w:r>
      <w:r w:rsidR="00FD67FE">
        <w:rPr>
          <w:rFonts w:ascii="Times New Roman" w:hAnsi="Times New Roman"/>
          <w:b/>
          <w:bCs/>
          <w:sz w:val="28"/>
          <w:szCs w:val="28"/>
        </w:rPr>
        <w:t>3</w:t>
      </w:r>
    </w:p>
    <w:p w:rsidR="00D55058" w:rsidRPr="00AB07E9" w:rsidRDefault="00D55058" w:rsidP="00D55058">
      <w:pPr>
        <w:autoSpaceDE w:val="0"/>
        <w:autoSpaceDN w:val="0"/>
        <w:adjustRightInd w:val="0"/>
        <w:jc w:val="both"/>
        <w:rPr>
          <w:rFonts w:ascii="Times New Roman" w:hAnsi="Times New Roman"/>
          <w:b/>
          <w:bCs/>
          <w:sz w:val="28"/>
          <w:szCs w:val="28"/>
        </w:rPr>
      </w:pPr>
      <w:r w:rsidRPr="00AB07E9">
        <w:rPr>
          <w:rFonts w:ascii="Times New Roman" w:hAnsi="Times New Roman"/>
          <w:b/>
          <w:bCs/>
          <w:sz w:val="28"/>
          <w:szCs w:val="28"/>
        </w:rPr>
        <w:t>Karar Tarihi   :</w:t>
      </w:r>
      <w:r w:rsidRPr="00AB07E9">
        <w:rPr>
          <w:rFonts w:ascii="Times New Roman" w:hAnsi="Times New Roman"/>
          <w:sz w:val="28"/>
          <w:szCs w:val="28"/>
        </w:rPr>
        <w:t xml:space="preserve"> 0</w:t>
      </w:r>
      <w:r w:rsidR="00527F8C">
        <w:rPr>
          <w:rFonts w:ascii="Times New Roman" w:hAnsi="Times New Roman"/>
          <w:sz w:val="28"/>
          <w:szCs w:val="28"/>
        </w:rPr>
        <w:t>1</w:t>
      </w:r>
      <w:r w:rsidRPr="00AB07E9">
        <w:rPr>
          <w:rFonts w:ascii="Times New Roman" w:hAnsi="Times New Roman"/>
          <w:sz w:val="28"/>
          <w:szCs w:val="28"/>
        </w:rPr>
        <w:t>.1</w:t>
      </w:r>
      <w:r w:rsidR="00527F8C">
        <w:rPr>
          <w:rFonts w:ascii="Times New Roman" w:hAnsi="Times New Roman"/>
          <w:sz w:val="28"/>
          <w:szCs w:val="28"/>
        </w:rPr>
        <w:t>2</w:t>
      </w:r>
      <w:r w:rsidRPr="00AB07E9">
        <w:rPr>
          <w:rFonts w:ascii="Times New Roman" w:hAnsi="Times New Roman"/>
          <w:sz w:val="28"/>
          <w:szCs w:val="28"/>
        </w:rPr>
        <w:t>.2014</w:t>
      </w:r>
    </w:p>
    <w:p w:rsidR="00643A5F" w:rsidRDefault="00D55058" w:rsidP="00D55058">
      <w:pPr>
        <w:keepNext/>
        <w:autoSpaceDE w:val="0"/>
        <w:autoSpaceDN w:val="0"/>
        <w:adjustRightInd w:val="0"/>
        <w:jc w:val="both"/>
        <w:rPr>
          <w:rFonts w:ascii="Times New Roman" w:hAnsi="Times New Roman"/>
          <w:sz w:val="28"/>
          <w:szCs w:val="28"/>
        </w:rPr>
      </w:pPr>
      <w:r w:rsidRPr="00AB07E9">
        <w:rPr>
          <w:rFonts w:ascii="Times New Roman" w:hAnsi="Times New Roman"/>
          <w:sz w:val="28"/>
          <w:szCs w:val="28"/>
        </w:rPr>
        <w:t xml:space="preserve">        </w:t>
      </w:r>
    </w:p>
    <w:p w:rsidR="00B27FC5" w:rsidRPr="005F08E9" w:rsidRDefault="00D55058" w:rsidP="00D55058">
      <w:pPr>
        <w:keepNext/>
        <w:autoSpaceDE w:val="0"/>
        <w:autoSpaceDN w:val="0"/>
        <w:adjustRightInd w:val="0"/>
        <w:jc w:val="both"/>
        <w:rPr>
          <w:rFonts w:ascii="Times New Roman" w:hAnsi="Times New Roman"/>
          <w:sz w:val="28"/>
          <w:szCs w:val="28"/>
        </w:rPr>
      </w:pPr>
      <w:r w:rsidRPr="00AB07E9">
        <w:rPr>
          <w:rFonts w:ascii="Times New Roman" w:hAnsi="Times New Roman"/>
          <w:sz w:val="28"/>
          <w:szCs w:val="28"/>
        </w:rPr>
        <w:t xml:space="preserve">    Bele</w:t>
      </w:r>
      <w:r>
        <w:rPr>
          <w:rFonts w:ascii="Times New Roman" w:hAnsi="Times New Roman"/>
          <w:sz w:val="28"/>
          <w:szCs w:val="28"/>
        </w:rPr>
        <w:t>diye Meclisi 0</w:t>
      </w:r>
      <w:r w:rsidR="00527F8C">
        <w:rPr>
          <w:rFonts w:ascii="Times New Roman" w:hAnsi="Times New Roman"/>
          <w:sz w:val="28"/>
          <w:szCs w:val="28"/>
        </w:rPr>
        <w:t>1</w:t>
      </w:r>
      <w:r>
        <w:rPr>
          <w:rFonts w:ascii="Times New Roman" w:hAnsi="Times New Roman"/>
          <w:sz w:val="28"/>
          <w:szCs w:val="28"/>
        </w:rPr>
        <w:t>.1</w:t>
      </w:r>
      <w:r w:rsidR="00527F8C">
        <w:rPr>
          <w:rFonts w:ascii="Times New Roman" w:hAnsi="Times New Roman"/>
          <w:sz w:val="28"/>
          <w:szCs w:val="28"/>
        </w:rPr>
        <w:t>2</w:t>
      </w:r>
      <w:r>
        <w:rPr>
          <w:rFonts w:ascii="Times New Roman" w:hAnsi="Times New Roman"/>
          <w:sz w:val="28"/>
          <w:szCs w:val="28"/>
        </w:rPr>
        <w:t>.2014 Pazartesi</w:t>
      </w:r>
      <w:r w:rsidRPr="00AB07E9">
        <w:rPr>
          <w:rFonts w:ascii="Times New Roman" w:hAnsi="Times New Roman"/>
          <w:sz w:val="28"/>
          <w:szCs w:val="28"/>
        </w:rPr>
        <w:t xml:space="preserve"> günü saat 10:00’da yapılan olağan toplantıs</w:t>
      </w:r>
      <w:r>
        <w:rPr>
          <w:rFonts w:ascii="Times New Roman" w:hAnsi="Times New Roman"/>
          <w:sz w:val="28"/>
          <w:szCs w:val="28"/>
        </w:rPr>
        <w:t>ının birinci oturumuna ait karar</w:t>
      </w:r>
      <w:r w:rsidRPr="00AB07E9">
        <w:rPr>
          <w:rFonts w:ascii="Times New Roman" w:hAnsi="Times New Roman"/>
          <w:sz w:val="28"/>
          <w:szCs w:val="28"/>
        </w:rPr>
        <w:t>.</w:t>
      </w:r>
    </w:p>
    <w:p w:rsidR="00B27FC5" w:rsidRPr="00AB07E9" w:rsidRDefault="00D55058" w:rsidP="00B27FC5">
      <w:pPr>
        <w:autoSpaceDE w:val="0"/>
        <w:autoSpaceDN w:val="0"/>
        <w:adjustRightInd w:val="0"/>
        <w:ind w:firstLine="708"/>
        <w:jc w:val="both"/>
        <w:rPr>
          <w:rFonts w:ascii="Times New Roman" w:hAnsi="Times New Roman"/>
          <w:sz w:val="28"/>
          <w:szCs w:val="28"/>
          <w:lang w:val="en-US"/>
        </w:rPr>
      </w:pPr>
      <w:r w:rsidRPr="00AB07E9">
        <w:rPr>
          <w:rFonts w:ascii="Times New Roman" w:hAnsi="Times New Roman"/>
          <w:b/>
          <w:bCs/>
          <w:sz w:val="28"/>
          <w:szCs w:val="28"/>
          <w:lang w:val="en-US"/>
        </w:rPr>
        <w:t xml:space="preserve">Başkan   : </w:t>
      </w:r>
      <w:r w:rsidRPr="00AB07E9">
        <w:rPr>
          <w:rFonts w:ascii="Times New Roman" w:hAnsi="Times New Roman"/>
          <w:sz w:val="28"/>
          <w:szCs w:val="28"/>
          <w:lang w:val="en-US"/>
        </w:rPr>
        <w:t>Resul YILMAZ.</w:t>
      </w:r>
    </w:p>
    <w:p w:rsidR="00B27FC5" w:rsidRPr="00AB07E9" w:rsidRDefault="00D55058" w:rsidP="00D55058">
      <w:pPr>
        <w:keepNext/>
        <w:autoSpaceDE w:val="0"/>
        <w:autoSpaceDN w:val="0"/>
        <w:adjustRightInd w:val="0"/>
        <w:jc w:val="both"/>
        <w:rPr>
          <w:rFonts w:ascii="Times New Roman" w:hAnsi="Times New Roman"/>
          <w:sz w:val="28"/>
          <w:szCs w:val="28"/>
        </w:rPr>
      </w:pPr>
      <w:r w:rsidRPr="00AB07E9">
        <w:rPr>
          <w:rFonts w:ascii="Times New Roman" w:hAnsi="Times New Roman"/>
          <w:sz w:val="28"/>
          <w:szCs w:val="28"/>
          <w:lang w:val="en-US"/>
        </w:rPr>
        <w:t xml:space="preserve">          </w:t>
      </w:r>
      <w:r w:rsidRPr="00AB07E9">
        <w:rPr>
          <w:rFonts w:ascii="Times New Roman" w:hAnsi="Times New Roman"/>
          <w:b/>
          <w:bCs/>
          <w:sz w:val="28"/>
          <w:szCs w:val="28"/>
          <w:lang w:val="en-US"/>
        </w:rPr>
        <w:t xml:space="preserve">Katipler : </w:t>
      </w:r>
      <w:r w:rsidRPr="00AB07E9">
        <w:rPr>
          <w:rFonts w:ascii="Times New Roman" w:hAnsi="Times New Roman"/>
          <w:sz w:val="28"/>
          <w:szCs w:val="28"/>
          <w:lang w:val="en-US"/>
        </w:rPr>
        <w:t>Aysel URTEKİN</w:t>
      </w:r>
      <w:r w:rsidRPr="00AB07E9">
        <w:rPr>
          <w:rFonts w:ascii="Times New Roman" w:hAnsi="Times New Roman"/>
          <w:sz w:val="28"/>
          <w:szCs w:val="28"/>
        </w:rPr>
        <w:t>, İbrahim Halil NASANLI.</w:t>
      </w:r>
    </w:p>
    <w:p w:rsidR="00527F8C" w:rsidRPr="00AB07E9" w:rsidRDefault="00D55058" w:rsidP="00527F8C">
      <w:pPr>
        <w:autoSpaceDE w:val="0"/>
        <w:autoSpaceDN w:val="0"/>
        <w:adjustRightInd w:val="0"/>
        <w:jc w:val="both"/>
        <w:rPr>
          <w:rFonts w:ascii="Times New Roman" w:hAnsi="Times New Roman"/>
          <w:b/>
          <w:bCs/>
          <w:sz w:val="28"/>
          <w:szCs w:val="28"/>
          <w:lang w:val="en-US"/>
        </w:rPr>
      </w:pPr>
      <w:r w:rsidRPr="00AB07E9">
        <w:rPr>
          <w:rFonts w:ascii="Times New Roman" w:hAnsi="Times New Roman"/>
          <w:b/>
          <w:bCs/>
          <w:sz w:val="28"/>
          <w:szCs w:val="28"/>
          <w:lang w:val="en-US"/>
        </w:rPr>
        <w:tab/>
        <w:t xml:space="preserve"> Üyeler  :</w:t>
      </w:r>
      <w:r>
        <w:rPr>
          <w:rFonts w:ascii="Times New Roman" w:hAnsi="Times New Roman"/>
          <w:b/>
          <w:bCs/>
          <w:sz w:val="28"/>
          <w:szCs w:val="28"/>
          <w:lang w:val="en-US"/>
        </w:rPr>
        <w:t xml:space="preserve"> </w:t>
      </w:r>
      <w:r w:rsidR="00527F8C" w:rsidRPr="00E83D26">
        <w:rPr>
          <w:rFonts w:ascii="Times New Roman" w:hAnsi="Times New Roman"/>
          <w:bCs/>
          <w:sz w:val="28"/>
          <w:szCs w:val="28"/>
          <w:lang w:val="en-US"/>
        </w:rPr>
        <w:t>Celal AKIL</w:t>
      </w:r>
      <w:r w:rsidR="00527F8C">
        <w:rPr>
          <w:rFonts w:ascii="Times New Roman" w:hAnsi="Times New Roman"/>
          <w:b/>
          <w:bCs/>
          <w:sz w:val="28"/>
          <w:szCs w:val="28"/>
          <w:lang w:val="en-US"/>
        </w:rPr>
        <w:t xml:space="preserve">, </w:t>
      </w:r>
      <w:r w:rsidR="00527F8C">
        <w:rPr>
          <w:rFonts w:ascii="Times New Roman" w:hAnsi="Times New Roman"/>
          <w:sz w:val="28"/>
          <w:szCs w:val="28"/>
        </w:rPr>
        <w:t xml:space="preserve">İbrahim Halil NASANLI, Ramazan BAYLAN, Nüsret TÜYSÜZ, </w:t>
      </w:r>
      <w:r w:rsidR="00527F8C" w:rsidRPr="00AB07E9">
        <w:rPr>
          <w:rFonts w:ascii="Times New Roman" w:hAnsi="Times New Roman"/>
          <w:sz w:val="28"/>
          <w:szCs w:val="28"/>
        </w:rPr>
        <w:t>C</w:t>
      </w:r>
      <w:r w:rsidR="00527F8C">
        <w:rPr>
          <w:rFonts w:ascii="Times New Roman" w:hAnsi="Times New Roman"/>
          <w:sz w:val="28"/>
          <w:szCs w:val="28"/>
        </w:rPr>
        <w:t>umali KARAVAR, Ali Zülfükar İZOL,Hamdi HATİPOĞLU,</w:t>
      </w:r>
      <w:r w:rsidR="00527F8C" w:rsidRPr="00AB07E9">
        <w:rPr>
          <w:rFonts w:ascii="Times New Roman" w:hAnsi="Times New Roman"/>
          <w:sz w:val="28"/>
          <w:szCs w:val="28"/>
        </w:rPr>
        <w:t xml:space="preserve"> Nezahat YEĞİN, Hasan BAYDİLLİ, Hasan KARAKAŞ,</w:t>
      </w:r>
      <w:r w:rsidR="00527F8C">
        <w:rPr>
          <w:rFonts w:ascii="Times New Roman" w:hAnsi="Times New Roman"/>
          <w:sz w:val="28"/>
          <w:szCs w:val="28"/>
        </w:rPr>
        <w:t xml:space="preserve"> Aysel URTEKİN,</w:t>
      </w:r>
      <w:r w:rsidR="00527F8C" w:rsidRPr="00AB07E9">
        <w:rPr>
          <w:rFonts w:ascii="Times New Roman" w:hAnsi="Times New Roman"/>
          <w:sz w:val="28"/>
          <w:szCs w:val="28"/>
        </w:rPr>
        <w:t xml:space="preserve"> Hacı Ahmet ÖNCÜL, Murat ADKOŞU, </w:t>
      </w:r>
      <w:r w:rsidR="00527F8C">
        <w:rPr>
          <w:rFonts w:ascii="Times New Roman" w:hAnsi="Times New Roman"/>
          <w:sz w:val="28"/>
          <w:szCs w:val="28"/>
        </w:rPr>
        <w:t>Mehmet Hanifi GÜNEŞ, Rüstem  KARALI,</w:t>
      </w:r>
      <w:r w:rsidR="00527F8C" w:rsidRPr="00AB07E9">
        <w:rPr>
          <w:rFonts w:ascii="Times New Roman" w:hAnsi="Times New Roman"/>
          <w:sz w:val="28"/>
          <w:szCs w:val="28"/>
        </w:rPr>
        <w:t>Eyyüp ÇINAR, Mehmet DURDURGA,</w:t>
      </w:r>
      <w:r w:rsidR="00527F8C">
        <w:rPr>
          <w:rFonts w:ascii="Times New Roman" w:hAnsi="Times New Roman"/>
          <w:sz w:val="28"/>
          <w:szCs w:val="28"/>
        </w:rPr>
        <w:t xml:space="preserve"> Selahattin İLHAN, Nurettin BOZDAĞ,</w:t>
      </w:r>
      <w:r w:rsidR="00527F8C" w:rsidRPr="00AB07E9">
        <w:rPr>
          <w:rFonts w:ascii="Times New Roman" w:hAnsi="Times New Roman"/>
          <w:sz w:val="28"/>
          <w:szCs w:val="28"/>
        </w:rPr>
        <w:t xml:space="preserve">Cumali BAYRAM, Murat TAMSES, </w:t>
      </w:r>
      <w:r w:rsidR="00527F8C">
        <w:rPr>
          <w:rFonts w:ascii="Times New Roman" w:hAnsi="Times New Roman"/>
          <w:sz w:val="28"/>
          <w:szCs w:val="28"/>
        </w:rPr>
        <w:t xml:space="preserve">Eyyüp TOKDEMİR, </w:t>
      </w:r>
      <w:r w:rsidR="00527F8C" w:rsidRPr="00AB07E9">
        <w:rPr>
          <w:rFonts w:ascii="Times New Roman" w:hAnsi="Times New Roman"/>
          <w:sz w:val="28"/>
          <w:szCs w:val="28"/>
        </w:rPr>
        <w:t xml:space="preserve">Bekir GÜMÜŞTAŞ, Hüseyin AKER, </w:t>
      </w:r>
      <w:r w:rsidR="00527F8C">
        <w:rPr>
          <w:rFonts w:ascii="Times New Roman" w:hAnsi="Times New Roman"/>
          <w:sz w:val="28"/>
          <w:szCs w:val="28"/>
        </w:rPr>
        <w:t xml:space="preserve">Ahmet YAVUZER,Sevinç İZOL ÖZİPEK, </w:t>
      </w:r>
      <w:r w:rsidR="00527F8C" w:rsidRPr="00AB07E9">
        <w:rPr>
          <w:rFonts w:ascii="Times New Roman" w:hAnsi="Times New Roman"/>
          <w:sz w:val="28"/>
          <w:szCs w:val="28"/>
        </w:rPr>
        <w:t xml:space="preserve">Berivan ÇETİNER, </w:t>
      </w:r>
      <w:r w:rsidR="00527F8C">
        <w:rPr>
          <w:rFonts w:ascii="Times New Roman" w:hAnsi="Times New Roman"/>
          <w:sz w:val="28"/>
          <w:szCs w:val="28"/>
        </w:rPr>
        <w:t>Ali SOLAK, Ali GÖYÜNCÜ ve Akil GÜLBEDEN’in</w:t>
      </w:r>
      <w:r w:rsidR="00527F8C" w:rsidRPr="00AB07E9">
        <w:rPr>
          <w:rFonts w:ascii="Times New Roman" w:hAnsi="Times New Roman"/>
          <w:sz w:val="28"/>
          <w:szCs w:val="28"/>
        </w:rPr>
        <w:t xml:space="preserve"> İştirak</w:t>
      </w:r>
      <w:r w:rsidR="00527F8C" w:rsidRPr="00AB07E9">
        <w:rPr>
          <w:rFonts w:ascii="Times New Roman" w:hAnsi="Times New Roman"/>
          <w:b/>
          <w:bCs/>
          <w:sz w:val="28"/>
          <w:szCs w:val="28"/>
        </w:rPr>
        <w:t xml:space="preserve"> </w:t>
      </w:r>
      <w:r w:rsidR="00527F8C" w:rsidRPr="00AB07E9">
        <w:rPr>
          <w:rFonts w:ascii="Times New Roman" w:hAnsi="Times New Roman"/>
          <w:sz w:val="28"/>
          <w:szCs w:val="28"/>
        </w:rPr>
        <w:t>ettikleri görülmekle gündem Meclis Başkanı Resul YILMAZ tarafından açılarak</w:t>
      </w:r>
      <w:r w:rsidR="00527F8C" w:rsidRPr="00AB07E9">
        <w:rPr>
          <w:rFonts w:ascii="Times New Roman" w:hAnsi="Times New Roman"/>
          <w:b/>
          <w:bCs/>
          <w:sz w:val="28"/>
          <w:szCs w:val="28"/>
          <w:lang w:val="en-US"/>
        </w:rPr>
        <w:t xml:space="preserve">  </w:t>
      </w:r>
      <w:r w:rsidR="00527F8C" w:rsidRPr="00AB07E9">
        <w:rPr>
          <w:rFonts w:ascii="Times New Roman" w:hAnsi="Times New Roman"/>
          <w:sz w:val="28"/>
          <w:szCs w:val="28"/>
        </w:rPr>
        <w:t>yapılan yoklamada çoğunluğun bulunduğu anlaşıldığından gündemdeki maddelerin görüşülmesine başlamadan önce bundan önceki meclis toplantısında alınan karar ve zabıtlar okunarak tasvip edildikten sonra gündemdeki maddelerinin görüşülmesine geçildi.</w:t>
      </w:r>
    </w:p>
    <w:p w:rsidR="00FD67FE" w:rsidRDefault="00FD67FE" w:rsidP="00D55058">
      <w:pPr>
        <w:autoSpaceDE w:val="0"/>
        <w:autoSpaceDN w:val="0"/>
        <w:adjustRightInd w:val="0"/>
        <w:jc w:val="both"/>
        <w:rPr>
          <w:rFonts w:ascii="Times New Roman" w:hAnsi="Times New Roman"/>
          <w:sz w:val="28"/>
          <w:szCs w:val="28"/>
        </w:rPr>
      </w:pPr>
    </w:p>
    <w:p w:rsidR="005F08E9" w:rsidRDefault="00FD67FE" w:rsidP="00527F8C">
      <w:pPr>
        <w:jc w:val="both"/>
        <w:rPr>
          <w:rFonts w:ascii="Times New Roman" w:hAnsi="Times New Roman"/>
          <w:sz w:val="28"/>
          <w:szCs w:val="28"/>
          <w:lang w:val="en-US"/>
        </w:rPr>
      </w:pPr>
      <w:r>
        <w:rPr>
          <w:rFonts w:ascii="Times New Roman" w:hAnsi="Times New Roman"/>
          <w:b/>
          <w:sz w:val="28"/>
          <w:szCs w:val="28"/>
          <w:lang w:val="en-US"/>
        </w:rPr>
        <w:lastRenderedPageBreak/>
        <w:t xml:space="preserve">GÜNDEMİN ALTINCI </w:t>
      </w:r>
      <w:r w:rsidRPr="00FB28F7">
        <w:rPr>
          <w:rFonts w:ascii="Times New Roman" w:hAnsi="Times New Roman"/>
          <w:b/>
          <w:sz w:val="28"/>
          <w:szCs w:val="28"/>
          <w:lang w:val="en-US"/>
        </w:rPr>
        <w:t>MADDESİ</w:t>
      </w:r>
      <w:r>
        <w:rPr>
          <w:rFonts w:ascii="Times New Roman" w:hAnsi="Times New Roman"/>
          <w:b/>
          <w:sz w:val="28"/>
          <w:szCs w:val="28"/>
          <w:lang w:val="en-US"/>
        </w:rPr>
        <w:t xml:space="preserve">: </w:t>
      </w:r>
      <w:r w:rsidR="00527F8C" w:rsidRPr="00527F8C">
        <w:rPr>
          <w:rFonts w:ascii="Times New Roman" w:hAnsi="Times New Roman"/>
          <w:sz w:val="28"/>
          <w:szCs w:val="28"/>
          <w:lang w:val="en-US"/>
        </w:rPr>
        <w:t>Plan ve Bütçe komis</w:t>
      </w:r>
      <w:r w:rsidR="00527F8C">
        <w:rPr>
          <w:rFonts w:ascii="Times New Roman" w:hAnsi="Times New Roman"/>
          <w:sz w:val="28"/>
          <w:szCs w:val="28"/>
          <w:lang w:val="en-US"/>
        </w:rPr>
        <w:t xml:space="preserve">yonuna havale edilen </w:t>
      </w:r>
      <w:r w:rsidR="00527F8C" w:rsidRPr="00423BEF">
        <w:rPr>
          <w:rFonts w:ascii="Times New Roman" w:hAnsi="Times New Roman"/>
          <w:sz w:val="28"/>
          <w:szCs w:val="28"/>
          <w:lang w:val="en-US"/>
        </w:rPr>
        <w:t>Üniversite öğrencilerine Eğitim ve kırtasiye giderleri için maddi yardımın yapılmasının</w:t>
      </w:r>
      <w:r w:rsidR="00527F8C">
        <w:rPr>
          <w:rFonts w:ascii="Times New Roman" w:hAnsi="Times New Roman"/>
          <w:sz w:val="28"/>
          <w:szCs w:val="28"/>
          <w:lang w:val="en-US"/>
        </w:rPr>
        <w:t xml:space="preserve"> görüşülmesi hakkında idi. </w:t>
      </w:r>
    </w:p>
    <w:p w:rsidR="00643A5F" w:rsidRDefault="00643A5F" w:rsidP="00527F8C">
      <w:pPr>
        <w:jc w:val="both"/>
        <w:rPr>
          <w:rFonts w:ascii="Times New Roman" w:hAnsi="Times New Roman"/>
          <w:sz w:val="28"/>
          <w:szCs w:val="28"/>
          <w:lang w:val="en-US"/>
        </w:rPr>
      </w:pPr>
    </w:p>
    <w:p w:rsidR="00643A5F" w:rsidRDefault="00643A5F" w:rsidP="00643A5F">
      <w:pPr>
        <w:ind w:firstLine="708"/>
        <w:jc w:val="both"/>
        <w:rPr>
          <w:sz w:val="28"/>
          <w:szCs w:val="28"/>
          <w:lang w:val="en-US"/>
        </w:rPr>
      </w:pPr>
      <w:r>
        <w:rPr>
          <w:sz w:val="28"/>
          <w:szCs w:val="28"/>
          <w:lang w:val="en-US"/>
        </w:rPr>
        <w:t>Özel Kalem Müdürlüğünden  gelen 27.11.2014 tarih ve 2014/184 sayılı yazı okundu.</w:t>
      </w:r>
    </w:p>
    <w:p w:rsidR="00643A5F" w:rsidRPr="00D0204C" w:rsidRDefault="00643A5F" w:rsidP="00643A5F">
      <w:pPr>
        <w:ind w:firstLine="708"/>
        <w:jc w:val="both"/>
        <w:rPr>
          <w:sz w:val="28"/>
          <w:szCs w:val="28"/>
          <w:lang w:val="en-US"/>
        </w:rPr>
      </w:pPr>
      <w:r>
        <w:rPr>
          <w:sz w:val="28"/>
          <w:szCs w:val="28"/>
          <w:lang w:val="en-US"/>
        </w:rPr>
        <w:t xml:space="preserve">5393 sayılı yasanın 14. Maddesinin (a) bendinde belirtilen,Sosyal ve Hizmet yardımı ,(b) bendinde gerektiğinde öğrencilere malzeme verir ve gerekli desteği sağlar ve ayrıca aynı yasanın 60. Maddesinin (I) bendine belirtilen dar gelirli,yoksul ,muhtaç ve kimsezler ile özürlülee sosyal yardım ve hizmet yapılır.İlgili yasa uyarınca Belediyemize başvuracak dar gelirli ve muhtaç,kimsezi öğrencilere ilgili maddede belirlenen sosyal yardım ve kırtasiye ihtiyaçlarının belediyemiz tarafından karşılanması için belediyemize müracaat edecek olan üniversite öğrencilerine maddi yardımın yapılması </w:t>
      </w:r>
      <w:r w:rsidRPr="00D0204C">
        <w:rPr>
          <w:sz w:val="28"/>
          <w:szCs w:val="28"/>
          <w:lang w:val="en-US"/>
        </w:rPr>
        <w:t>hususu meclis üyelerinin bilgi ve oylarına sunuldu.</w:t>
      </w:r>
    </w:p>
    <w:p w:rsidR="00643A5F" w:rsidRDefault="00643A5F" w:rsidP="00643A5F">
      <w:pPr>
        <w:ind w:firstLine="708"/>
        <w:jc w:val="both"/>
        <w:rPr>
          <w:sz w:val="28"/>
          <w:szCs w:val="28"/>
          <w:lang w:val="en-US"/>
        </w:rPr>
      </w:pPr>
      <w:r>
        <w:rPr>
          <w:sz w:val="28"/>
          <w:szCs w:val="28"/>
          <w:lang w:val="en-US"/>
        </w:rPr>
        <w:t xml:space="preserve">        G</w:t>
      </w:r>
      <w:r>
        <w:rPr>
          <w:sz w:val="28"/>
          <w:szCs w:val="28"/>
          <w:lang w:val="en-US"/>
        </w:rPr>
        <w:t>ündem madesinin plan ve Bütçe Komisyonua havale edilmesi ve komisyon tarafından hazırlanacak rapor doğrultusnda meclis gündemine yeniden alnınarak k</w:t>
      </w:r>
      <w:r>
        <w:rPr>
          <w:sz w:val="28"/>
          <w:szCs w:val="28"/>
          <w:lang w:val="en-US"/>
        </w:rPr>
        <w:t>arar bağlanması meclis üyelerinin oylarına sunuldu.</w:t>
      </w:r>
    </w:p>
    <w:p w:rsidR="00643A5F" w:rsidRDefault="00643A5F" w:rsidP="00643A5F">
      <w:pPr>
        <w:ind w:firstLine="708"/>
        <w:jc w:val="both"/>
        <w:rPr>
          <w:sz w:val="28"/>
          <w:szCs w:val="28"/>
          <w:lang w:val="en-US"/>
        </w:rPr>
      </w:pPr>
      <w:r w:rsidRPr="00643A5F">
        <w:rPr>
          <w:sz w:val="28"/>
          <w:szCs w:val="28"/>
          <w:lang w:val="en-US"/>
        </w:rPr>
        <w:t xml:space="preserve"> </w:t>
      </w:r>
      <w:r w:rsidRPr="00AB07E9">
        <w:rPr>
          <w:sz w:val="28"/>
          <w:szCs w:val="28"/>
          <w:lang w:val="en-US"/>
        </w:rPr>
        <w:t>Gündem maddesi ile ilgili meclis üyelerinden söz almak isteyen olup olmadığı soruldu.</w:t>
      </w:r>
    </w:p>
    <w:p w:rsidR="00643A5F" w:rsidRDefault="00643A5F" w:rsidP="00643A5F">
      <w:pPr>
        <w:jc w:val="both"/>
        <w:rPr>
          <w:sz w:val="28"/>
          <w:szCs w:val="28"/>
          <w:lang w:val="en-US"/>
        </w:rPr>
      </w:pPr>
    </w:p>
    <w:p w:rsidR="00643A5F" w:rsidRDefault="00643A5F" w:rsidP="00643A5F">
      <w:pPr>
        <w:ind w:firstLine="708"/>
        <w:jc w:val="both"/>
        <w:rPr>
          <w:sz w:val="28"/>
          <w:szCs w:val="28"/>
        </w:rPr>
      </w:pPr>
      <w:r w:rsidRPr="00AB07E9">
        <w:rPr>
          <w:sz w:val="28"/>
          <w:szCs w:val="28"/>
        </w:rPr>
        <w:t>Söz almak isteyen olmadığından isim okunmak suretiyle açık oylamaya geçildi.</w:t>
      </w:r>
      <w:r w:rsidRPr="003C71EE">
        <w:rPr>
          <w:sz w:val="28"/>
          <w:szCs w:val="28"/>
          <w:lang w:val="en-US"/>
        </w:rPr>
        <w:t xml:space="preserve"> </w:t>
      </w:r>
      <w:r w:rsidRPr="00AB07E9">
        <w:rPr>
          <w:sz w:val="28"/>
          <w:szCs w:val="28"/>
          <w:lang w:val="en-US"/>
        </w:rPr>
        <w:t xml:space="preserve">İsim okunmak </w:t>
      </w:r>
      <w:r>
        <w:rPr>
          <w:sz w:val="28"/>
          <w:szCs w:val="28"/>
          <w:lang w:val="en-US"/>
        </w:rPr>
        <w:t xml:space="preserve">suretiyle yapılan açık oylamada </w:t>
      </w:r>
      <w:r w:rsidRPr="00E83D26">
        <w:rPr>
          <w:bCs/>
          <w:sz w:val="28"/>
          <w:szCs w:val="28"/>
          <w:lang w:val="en-US"/>
        </w:rPr>
        <w:t>Celal AKIL</w:t>
      </w:r>
      <w:r>
        <w:rPr>
          <w:b/>
          <w:bCs/>
          <w:sz w:val="28"/>
          <w:szCs w:val="28"/>
          <w:lang w:val="en-US"/>
        </w:rPr>
        <w:t xml:space="preserve">, </w:t>
      </w:r>
      <w:r>
        <w:rPr>
          <w:sz w:val="28"/>
          <w:szCs w:val="28"/>
        </w:rPr>
        <w:t xml:space="preserve">İbrahim Halil NASANLI, Ramazan BAYLAN, Nüsret TÜYSÜZ, </w:t>
      </w:r>
      <w:r w:rsidRPr="00AB07E9">
        <w:rPr>
          <w:sz w:val="28"/>
          <w:szCs w:val="28"/>
        </w:rPr>
        <w:t>C</w:t>
      </w:r>
      <w:r>
        <w:rPr>
          <w:sz w:val="28"/>
          <w:szCs w:val="28"/>
        </w:rPr>
        <w:t>umali KARAVAR, Ali Zülfükar İZOL,Hamdi HATİPOĞLU,</w:t>
      </w:r>
      <w:r w:rsidRPr="00AB07E9">
        <w:rPr>
          <w:sz w:val="28"/>
          <w:szCs w:val="28"/>
        </w:rPr>
        <w:t xml:space="preserve"> Nezahat YEĞİN, Hasan BAYDİLLİ, Hasan KARAKAŞ,</w:t>
      </w:r>
      <w:r>
        <w:rPr>
          <w:sz w:val="28"/>
          <w:szCs w:val="28"/>
        </w:rPr>
        <w:t xml:space="preserve"> Aysel URTEKİN,</w:t>
      </w:r>
      <w:r w:rsidRPr="00AB07E9">
        <w:rPr>
          <w:sz w:val="28"/>
          <w:szCs w:val="28"/>
        </w:rPr>
        <w:t xml:space="preserve"> Hacı Ahmet ÖNCÜL, Murat ADKOŞU, </w:t>
      </w:r>
      <w:r>
        <w:rPr>
          <w:sz w:val="28"/>
          <w:szCs w:val="28"/>
        </w:rPr>
        <w:t xml:space="preserve">Mehmet Hanifi GÜNEŞ, Rüstem  KARALI, </w:t>
      </w:r>
      <w:r w:rsidRPr="00AB07E9">
        <w:rPr>
          <w:sz w:val="28"/>
          <w:szCs w:val="28"/>
        </w:rPr>
        <w:t>Eyyüp ÇINAR, Mehmet DURDURGA,</w:t>
      </w:r>
      <w:r>
        <w:rPr>
          <w:sz w:val="28"/>
          <w:szCs w:val="28"/>
        </w:rPr>
        <w:t xml:space="preserve"> Selahattin İLHAN, Nurettin BOZDAĞ,</w:t>
      </w:r>
      <w:r w:rsidRPr="00AB07E9">
        <w:rPr>
          <w:sz w:val="28"/>
          <w:szCs w:val="28"/>
        </w:rPr>
        <w:t xml:space="preserve">Cumali BAYRAM, Murat TAMSES, </w:t>
      </w:r>
      <w:r>
        <w:rPr>
          <w:sz w:val="28"/>
          <w:szCs w:val="28"/>
        </w:rPr>
        <w:t xml:space="preserve">Eyyüp TOKDEMİR, </w:t>
      </w:r>
      <w:r w:rsidRPr="00AB07E9">
        <w:rPr>
          <w:sz w:val="28"/>
          <w:szCs w:val="28"/>
        </w:rPr>
        <w:t xml:space="preserve">Bekir GÜMÜŞTAŞ, Hüseyin AKER, </w:t>
      </w:r>
      <w:r>
        <w:rPr>
          <w:sz w:val="28"/>
          <w:szCs w:val="28"/>
        </w:rPr>
        <w:t xml:space="preserve">Ahmet YAVUZER, Sevinç İZOL ÖZİPEK, </w:t>
      </w:r>
      <w:r w:rsidRPr="00AB07E9">
        <w:rPr>
          <w:sz w:val="28"/>
          <w:szCs w:val="28"/>
        </w:rPr>
        <w:t xml:space="preserve">Berivan ÇETİNER, </w:t>
      </w:r>
      <w:r>
        <w:rPr>
          <w:sz w:val="28"/>
          <w:szCs w:val="28"/>
        </w:rPr>
        <w:t>Ali SOLAK, Ali GÖYÜNCÜ ve Akil GÜLBEDEN’in</w:t>
      </w:r>
      <w:r w:rsidRPr="00AB07E9">
        <w:rPr>
          <w:sz w:val="28"/>
          <w:szCs w:val="28"/>
        </w:rPr>
        <w:t xml:space="preserve"> </w:t>
      </w:r>
      <w:r>
        <w:rPr>
          <w:sz w:val="28"/>
          <w:szCs w:val="28"/>
        </w:rPr>
        <w:t xml:space="preserve"> evet oylarını kullandıkları görüldü.</w:t>
      </w:r>
    </w:p>
    <w:p w:rsidR="00643A5F" w:rsidRPr="00C73CC1" w:rsidRDefault="00643A5F" w:rsidP="00643A5F">
      <w:pPr>
        <w:ind w:firstLine="708"/>
        <w:jc w:val="both"/>
        <w:rPr>
          <w:sz w:val="28"/>
          <w:szCs w:val="28"/>
          <w:lang w:val="en-US"/>
        </w:rPr>
      </w:pPr>
      <w:r>
        <w:rPr>
          <w:sz w:val="28"/>
          <w:szCs w:val="28"/>
          <w:lang w:val="en-US"/>
        </w:rPr>
        <w:lastRenderedPageBreak/>
        <w:t xml:space="preserve">5393 sayılı yasanın 14. Maddesinin (a) bendinde belirtilen,Sosyal ve Hizmet yardımı ,(b) bendinde gerektiğinde öğrencilere malzeme verir ve gerekli desteği sağlar ve ayrıca aynı yasanın 60. Maddesinin (I) bendine belirtilen dar gelirli,yoksul ,muhtaç ve kimsezler ile özürlülee sosyal yardım ve hizmet yapılır.İlgili yasa uyarınca Belediyemize başvuracak dar gelirli ve muhtaç,kimsezi öğrencilere ilgili maddede belirlenen sosyal yardım ve kırtasiye ihtiyaçlarının belediyemiz tarafından karşılanması için belediyemize müracaat edecek olan üniversite öğrencilerine maddi yardımın yapılması </w:t>
      </w:r>
      <w:r w:rsidRPr="00D0204C">
        <w:rPr>
          <w:sz w:val="28"/>
          <w:szCs w:val="28"/>
          <w:lang w:val="en-US"/>
        </w:rPr>
        <w:t>hususu</w:t>
      </w:r>
      <w:r>
        <w:rPr>
          <w:sz w:val="28"/>
          <w:szCs w:val="28"/>
          <w:lang w:val="en-US"/>
        </w:rPr>
        <w:t xml:space="preserve">nun Plan ve Bütçe komisyonuna havalesi oybirliği </w:t>
      </w:r>
      <w:r w:rsidRPr="00C73CC1">
        <w:rPr>
          <w:sz w:val="28"/>
          <w:szCs w:val="28"/>
          <w:lang w:val="en-US"/>
        </w:rPr>
        <w:t xml:space="preserve"> ile kabul edildi.</w:t>
      </w:r>
    </w:p>
    <w:p w:rsidR="005F08E9" w:rsidRDefault="00D55058" w:rsidP="005F08E9">
      <w:pPr>
        <w:ind w:firstLine="708"/>
        <w:jc w:val="both"/>
        <w:rPr>
          <w:rFonts w:ascii="Times New Roman" w:hAnsi="Times New Roman"/>
          <w:sz w:val="28"/>
          <w:szCs w:val="28"/>
          <w:lang w:val="en-US"/>
        </w:rPr>
      </w:pPr>
      <w:r w:rsidRPr="00AB07E9">
        <w:rPr>
          <w:rFonts w:ascii="Times New Roman" w:hAnsi="Times New Roman"/>
          <w:sz w:val="28"/>
          <w:szCs w:val="28"/>
          <w:lang w:val="en-US"/>
        </w:rPr>
        <w:t xml:space="preserve">Bu hususta gerekli işlemlerin ikmali için kararın ilgili birimlere gönderilmesine </w:t>
      </w:r>
      <w:r w:rsidR="00A11575">
        <w:rPr>
          <w:rFonts w:ascii="Times New Roman" w:hAnsi="Times New Roman"/>
          <w:sz w:val="28"/>
          <w:szCs w:val="28"/>
          <w:lang w:val="en-US"/>
        </w:rPr>
        <w:t xml:space="preserve">oybirliği ile </w:t>
      </w:r>
      <w:r w:rsidRPr="00AB07E9">
        <w:rPr>
          <w:rFonts w:ascii="Times New Roman" w:hAnsi="Times New Roman"/>
          <w:sz w:val="28"/>
          <w:szCs w:val="28"/>
          <w:lang w:val="en-US"/>
        </w:rPr>
        <w:t>karar verildi.</w:t>
      </w:r>
      <w:r w:rsidR="00643A5F">
        <w:rPr>
          <w:rFonts w:ascii="Times New Roman" w:hAnsi="Times New Roman"/>
          <w:sz w:val="28"/>
          <w:szCs w:val="28"/>
          <w:lang w:val="en-US"/>
        </w:rPr>
        <w:t xml:space="preserve"> 01</w:t>
      </w:r>
      <w:bookmarkStart w:id="0" w:name="_GoBack"/>
      <w:bookmarkEnd w:id="0"/>
      <w:r w:rsidR="00643A5F">
        <w:rPr>
          <w:rFonts w:ascii="Times New Roman" w:hAnsi="Times New Roman"/>
          <w:sz w:val="28"/>
          <w:szCs w:val="28"/>
          <w:lang w:val="en-US"/>
        </w:rPr>
        <w:t>.12</w:t>
      </w:r>
      <w:r w:rsidR="00CA35EB">
        <w:rPr>
          <w:rFonts w:ascii="Times New Roman" w:hAnsi="Times New Roman"/>
          <w:sz w:val="28"/>
          <w:szCs w:val="28"/>
          <w:lang w:val="en-US"/>
        </w:rPr>
        <w:t>.2014</w:t>
      </w:r>
      <w:r w:rsidRPr="00AB07E9">
        <w:rPr>
          <w:rFonts w:ascii="Times New Roman" w:hAnsi="Times New Roman"/>
          <w:sz w:val="28"/>
          <w:szCs w:val="28"/>
          <w:lang w:val="en-US"/>
        </w:rPr>
        <w:tab/>
      </w:r>
    </w:p>
    <w:p w:rsidR="005F08E9" w:rsidRDefault="005F08E9" w:rsidP="005F08E9">
      <w:pPr>
        <w:ind w:firstLine="708"/>
        <w:jc w:val="both"/>
        <w:rPr>
          <w:rFonts w:ascii="Times New Roman" w:hAnsi="Times New Roman"/>
          <w:sz w:val="28"/>
          <w:szCs w:val="28"/>
          <w:lang w:val="en-US"/>
        </w:rPr>
      </w:pPr>
    </w:p>
    <w:p w:rsidR="005F08E9" w:rsidRDefault="005F08E9" w:rsidP="005F08E9">
      <w:pPr>
        <w:ind w:firstLine="708"/>
        <w:jc w:val="both"/>
        <w:rPr>
          <w:rFonts w:ascii="Times New Roman" w:hAnsi="Times New Roman"/>
          <w:sz w:val="28"/>
          <w:szCs w:val="28"/>
          <w:lang w:val="en-US"/>
        </w:rPr>
      </w:pPr>
    </w:p>
    <w:p w:rsidR="00FD67FE" w:rsidRPr="005F08E9" w:rsidRDefault="00FD67FE" w:rsidP="005F08E9">
      <w:pPr>
        <w:ind w:firstLine="708"/>
        <w:jc w:val="both"/>
        <w:rPr>
          <w:rFonts w:ascii="Times New Roman" w:hAnsi="Times New Roman"/>
          <w:sz w:val="28"/>
          <w:szCs w:val="28"/>
          <w:lang w:val="en-US"/>
        </w:rPr>
      </w:pPr>
    </w:p>
    <w:p w:rsidR="00D55058" w:rsidRPr="00AB07E9" w:rsidRDefault="00D55058" w:rsidP="00D55058">
      <w:pPr>
        <w:spacing w:after="0" w:line="240" w:lineRule="auto"/>
        <w:rPr>
          <w:rFonts w:ascii="Times New Roman" w:eastAsia="MS Mincho" w:hAnsi="Times New Roman"/>
          <w:sz w:val="28"/>
          <w:szCs w:val="28"/>
          <w:lang w:val="en-US" w:eastAsia="ja-JP"/>
        </w:rPr>
      </w:pPr>
      <w:r w:rsidRPr="00AB07E9">
        <w:rPr>
          <w:rFonts w:ascii="Times New Roman" w:eastAsia="MS Mincho" w:hAnsi="Times New Roman"/>
          <w:sz w:val="28"/>
          <w:szCs w:val="28"/>
          <w:lang w:val="en-US" w:eastAsia="ja-JP"/>
        </w:rPr>
        <w:t xml:space="preserve">Resul YILMAZ </w:t>
      </w:r>
      <w:r>
        <w:rPr>
          <w:rFonts w:ascii="Times New Roman" w:eastAsia="MS Mincho" w:hAnsi="Times New Roman"/>
          <w:sz w:val="28"/>
          <w:szCs w:val="28"/>
          <w:lang w:val="en-US" w:eastAsia="ja-JP"/>
        </w:rPr>
        <w:t xml:space="preserve">                     Aysel URTEKİN</w:t>
      </w:r>
      <w:r w:rsidRPr="00AB07E9">
        <w:rPr>
          <w:rFonts w:ascii="Times New Roman" w:eastAsia="MS Mincho" w:hAnsi="Times New Roman"/>
          <w:sz w:val="28"/>
          <w:szCs w:val="28"/>
          <w:lang w:val="en-US" w:eastAsia="ja-JP"/>
        </w:rPr>
        <w:t xml:space="preserve">             İbrahim Halil NASANLI</w:t>
      </w:r>
    </w:p>
    <w:p w:rsidR="00D55058" w:rsidRPr="00AB07E9" w:rsidRDefault="00D55058" w:rsidP="00D55058">
      <w:pPr>
        <w:spacing w:after="0" w:line="240" w:lineRule="auto"/>
        <w:rPr>
          <w:rFonts w:ascii="Times New Roman" w:eastAsia="MS Mincho" w:hAnsi="Times New Roman"/>
          <w:sz w:val="28"/>
          <w:szCs w:val="28"/>
          <w:lang w:val="en-US" w:eastAsia="ja-JP"/>
        </w:rPr>
      </w:pPr>
      <w:r w:rsidRPr="00AB07E9">
        <w:rPr>
          <w:rFonts w:ascii="Times New Roman" w:eastAsia="MS Mincho" w:hAnsi="Times New Roman"/>
          <w:sz w:val="28"/>
          <w:szCs w:val="28"/>
          <w:lang w:val="en-US" w:eastAsia="ja-JP"/>
        </w:rPr>
        <w:t>Belediye Başkanı</w:t>
      </w:r>
      <w:r w:rsidRPr="00AB07E9">
        <w:rPr>
          <w:rFonts w:ascii="Times New Roman" w:eastAsia="MS Mincho" w:hAnsi="Times New Roman"/>
          <w:sz w:val="28"/>
          <w:szCs w:val="28"/>
          <w:lang w:val="en-US" w:eastAsia="ja-JP"/>
        </w:rPr>
        <w:tab/>
        <w:t xml:space="preserve">    </w:t>
      </w:r>
      <w:r w:rsidRPr="00AB07E9">
        <w:rPr>
          <w:rFonts w:ascii="Times New Roman" w:eastAsia="MS Mincho" w:hAnsi="Times New Roman"/>
          <w:sz w:val="28"/>
          <w:szCs w:val="28"/>
          <w:lang w:val="en-US" w:eastAsia="ja-JP"/>
        </w:rPr>
        <w:tab/>
      </w:r>
      <w:r w:rsidRPr="00AB07E9">
        <w:rPr>
          <w:rFonts w:ascii="Times New Roman" w:eastAsia="MS Mincho" w:hAnsi="Times New Roman"/>
          <w:sz w:val="28"/>
          <w:szCs w:val="28"/>
          <w:lang w:val="en-US" w:eastAsia="ja-JP"/>
        </w:rPr>
        <w:tab/>
      </w:r>
      <w:r w:rsidRPr="00AB07E9">
        <w:rPr>
          <w:rFonts w:ascii="Times New Roman" w:eastAsia="MS Mincho" w:hAnsi="Times New Roman"/>
          <w:sz w:val="28"/>
          <w:szCs w:val="28"/>
          <w:lang w:val="en-US" w:eastAsia="ja-JP"/>
        </w:rPr>
        <w:tab/>
        <w:t>Kâtip</w:t>
      </w:r>
      <w:r w:rsidRPr="00AB07E9">
        <w:rPr>
          <w:rFonts w:ascii="Times New Roman" w:eastAsia="MS Mincho" w:hAnsi="Times New Roman"/>
          <w:sz w:val="28"/>
          <w:szCs w:val="28"/>
          <w:lang w:val="en-US" w:eastAsia="ja-JP"/>
        </w:rPr>
        <w:tab/>
      </w:r>
      <w:r w:rsidRPr="00AB07E9">
        <w:rPr>
          <w:rFonts w:ascii="Times New Roman" w:eastAsia="MS Mincho" w:hAnsi="Times New Roman"/>
          <w:sz w:val="28"/>
          <w:szCs w:val="28"/>
          <w:lang w:val="en-US" w:eastAsia="ja-JP"/>
        </w:rPr>
        <w:tab/>
      </w:r>
      <w:r w:rsidRPr="00AB07E9">
        <w:rPr>
          <w:rFonts w:ascii="Times New Roman" w:eastAsia="MS Mincho" w:hAnsi="Times New Roman"/>
          <w:sz w:val="28"/>
          <w:szCs w:val="28"/>
          <w:lang w:val="en-US" w:eastAsia="ja-JP"/>
        </w:rPr>
        <w:tab/>
      </w:r>
      <w:r w:rsidRPr="00AB07E9">
        <w:rPr>
          <w:rFonts w:ascii="Times New Roman" w:eastAsia="MS Mincho" w:hAnsi="Times New Roman"/>
          <w:sz w:val="28"/>
          <w:szCs w:val="28"/>
          <w:lang w:val="en-US" w:eastAsia="ja-JP"/>
        </w:rPr>
        <w:tab/>
        <w:t>Kâtip</w:t>
      </w:r>
    </w:p>
    <w:p w:rsidR="00D55058" w:rsidRPr="00AB07E9" w:rsidRDefault="00D55058" w:rsidP="00D55058">
      <w:pPr>
        <w:rPr>
          <w:rFonts w:ascii="Times New Roman" w:hAnsi="Times New Roman"/>
          <w:sz w:val="28"/>
          <w:szCs w:val="28"/>
        </w:rPr>
      </w:pPr>
      <w:r w:rsidRPr="00AB07E9">
        <w:rPr>
          <w:rFonts w:ascii="Times New Roman" w:eastAsia="MS Mincho" w:hAnsi="Times New Roman"/>
          <w:sz w:val="28"/>
          <w:szCs w:val="28"/>
          <w:lang w:val="en-US" w:eastAsia="ja-JP"/>
        </w:rPr>
        <w:t>Meclis Başkanı</w:t>
      </w:r>
    </w:p>
    <w:p w:rsidR="00B33367" w:rsidRDefault="00B33367"/>
    <w:sectPr w:rsidR="00B3336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059D"/>
    <w:rsid w:val="000D02F5"/>
    <w:rsid w:val="0028059D"/>
    <w:rsid w:val="00527F8C"/>
    <w:rsid w:val="005F08E9"/>
    <w:rsid w:val="006021C2"/>
    <w:rsid w:val="00643A5F"/>
    <w:rsid w:val="009A0C03"/>
    <w:rsid w:val="00A11575"/>
    <w:rsid w:val="00B27FC5"/>
    <w:rsid w:val="00B33367"/>
    <w:rsid w:val="00CA35EB"/>
    <w:rsid w:val="00D55058"/>
    <w:rsid w:val="00F94044"/>
    <w:rsid w:val="00FD67F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6CABE8A-A953-4B61-8FA9-1C53FD2D0E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55058"/>
    <w:pPr>
      <w:spacing w:after="200" w:line="276" w:lineRule="auto"/>
    </w:pPr>
    <w:rPr>
      <w:rFonts w:ascii="Calibri" w:eastAsia="Times New Roman" w:hAnsi="Calibri" w:cs="Times New Roman"/>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yaz">
    <w:name w:val="Subtitle"/>
    <w:basedOn w:val="Normal"/>
    <w:next w:val="Normal"/>
    <w:link w:val="AltyazChar"/>
    <w:uiPriority w:val="99"/>
    <w:qFormat/>
    <w:rsid w:val="00D55058"/>
    <w:pPr>
      <w:spacing w:after="60" w:line="240" w:lineRule="auto"/>
      <w:jc w:val="center"/>
      <w:outlineLvl w:val="1"/>
    </w:pPr>
    <w:rPr>
      <w:rFonts w:ascii="Cambria" w:hAnsi="Cambria"/>
      <w:sz w:val="24"/>
      <w:szCs w:val="24"/>
    </w:rPr>
  </w:style>
  <w:style w:type="character" w:customStyle="1" w:styleId="AltyazChar">
    <w:name w:val="Altyazı Char"/>
    <w:basedOn w:val="VarsaylanParagrafYazTipi"/>
    <w:link w:val="Altyaz"/>
    <w:uiPriority w:val="99"/>
    <w:rsid w:val="00D55058"/>
    <w:rPr>
      <w:rFonts w:ascii="Cambria" w:eastAsia="Times New Roman" w:hAnsi="Cambria"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Pages>
  <Words>581</Words>
  <Characters>3317</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3891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YAZIE</dc:creator>
  <cp:keywords/>
  <dc:description/>
  <cp:lastModifiedBy>YAZIE</cp:lastModifiedBy>
  <cp:revision>4</cp:revision>
  <dcterms:created xsi:type="dcterms:W3CDTF">2014-12-04T07:44:00Z</dcterms:created>
  <dcterms:modified xsi:type="dcterms:W3CDTF">2014-12-04T13:23:00Z</dcterms:modified>
</cp:coreProperties>
</file>